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0F" w:rsidRPr="008E43B4" w:rsidRDefault="00AD000F" w:rsidP="00AD000F">
      <w:pPr>
        <w:spacing w:after="200" w:line="276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eastAsiaTheme="minorHAnsi"/>
          <w:b/>
          <w:sz w:val="28"/>
          <w:szCs w:val="28"/>
          <w:lang w:eastAsia="en-US"/>
        </w:rPr>
        <w:t xml:space="preserve">ОТЧЕТ ПО </w:t>
      </w:r>
      <w:r w:rsidRPr="008E43B4">
        <w:rPr>
          <w:rFonts w:eastAsiaTheme="minorHAnsi"/>
          <w:b/>
          <w:sz w:val="28"/>
          <w:szCs w:val="28"/>
          <w:lang w:eastAsia="en-US"/>
        </w:rPr>
        <w:t>ПЛАН</w:t>
      </w:r>
      <w:r>
        <w:rPr>
          <w:rFonts w:eastAsiaTheme="minorHAnsi"/>
          <w:b/>
          <w:sz w:val="28"/>
          <w:szCs w:val="28"/>
          <w:lang w:eastAsia="en-US"/>
        </w:rPr>
        <w:t>У</w:t>
      </w:r>
    </w:p>
    <w:p w:rsidR="00AD000F" w:rsidRPr="008E43B4" w:rsidRDefault="00AD000F" w:rsidP="00AD000F">
      <w:pPr>
        <w:spacing w:after="200" w:line="276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8E43B4">
        <w:rPr>
          <w:rFonts w:eastAsiaTheme="minorHAnsi"/>
          <w:b/>
          <w:sz w:val="28"/>
          <w:szCs w:val="28"/>
          <w:lang w:eastAsia="en-US"/>
        </w:rPr>
        <w:t>реализации муниципальной программы</w:t>
      </w:r>
    </w:p>
    <w:p w:rsidR="00AD000F" w:rsidRPr="008E43B4" w:rsidRDefault="00AD000F" w:rsidP="00AD000F">
      <w:pPr>
        <w:spacing w:after="200" w:line="276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8E43B4">
        <w:rPr>
          <w:rFonts w:eastAsiaTheme="minorHAnsi"/>
          <w:b/>
          <w:sz w:val="28"/>
          <w:szCs w:val="28"/>
          <w:lang w:eastAsia="en-US"/>
        </w:rPr>
        <w:t xml:space="preserve">«Управление муниципальными финансами» </w:t>
      </w:r>
      <w:r>
        <w:rPr>
          <w:rFonts w:eastAsiaTheme="minorHAnsi"/>
          <w:b/>
          <w:sz w:val="28"/>
          <w:szCs w:val="28"/>
          <w:lang w:eastAsia="en-US"/>
        </w:rPr>
        <w:t xml:space="preserve">за </w:t>
      </w:r>
      <w:r w:rsidR="00396F5A">
        <w:rPr>
          <w:rFonts w:eastAsiaTheme="minorHAnsi"/>
          <w:b/>
          <w:sz w:val="28"/>
          <w:szCs w:val="28"/>
          <w:lang w:eastAsia="en-US"/>
        </w:rPr>
        <w:t>12</w:t>
      </w:r>
      <w:r>
        <w:rPr>
          <w:rFonts w:eastAsiaTheme="minorHAnsi"/>
          <w:b/>
          <w:sz w:val="28"/>
          <w:szCs w:val="28"/>
          <w:lang w:eastAsia="en-US"/>
        </w:rPr>
        <w:t xml:space="preserve"> месяцев</w:t>
      </w:r>
      <w:r w:rsidRPr="008E43B4">
        <w:rPr>
          <w:rFonts w:eastAsiaTheme="minorHAnsi"/>
          <w:b/>
          <w:sz w:val="28"/>
          <w:szCs w:val="28"/>
          <w:lang w:eastAsia="en-US"/>
        </w:rPr>
        <w:t xml:space="preserve"> 202</w:t>
      </w:r>
      <w:r>
        <w:rPr>
          <w:rFonts w:eastAsiaTheme="minorHAnsi"/>
          <w:b/>
          <w:sz w:val="28"/>
          <w:szCs w:val="28"/>
          <w:lang w:eastAsia="en-US"/>
        </w:rPr>
        <w:t>5</w:t>
      </w:r>
      <w:r w:rsidRPr="008E43B4">
        <w:rPr>
          <w:rFonts w:eastAsiaTheme="minorHAnsi"/>
          <w:b/>
          <w:sz w:val="28"/>
          <w:szCs w:val="28"/>
          <w:lang w:eastAsia="en-US"/>
        </w:rPr>
        <w:t xml:space="preserve"> год</w:t>
      </w:r>
      <w:r>
        <w:rPr>
          <w:rFonts w:eastAsiaTheme="minorHAnsi"/>
          <w:b/>
          <w:sz w:val="28"/>
          <w:szCs w:val="28"/>
          <w:lang w:eastAsia="en-US"/>
        </w:rPr>
        <w:t>а</w:t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1511"/>
        <w:gridCol w:w="1380"/>
        <w:gridCol w:w="1328"/>
        <w:gridCol w:w="1701"/>
        <w:gridCol w:w="1134"/>
        <w:gridCol w:w="1276"/>
        <w:gridCol w:w="1336"/>
        <w:gridCol w:w="1215"/>
        <w:gridCol w:w="1134"/>
        <w:gridCol w:w="2977"/>
      </w:tblGrid>
      <w:tr w:rsidR="00AD000F" w:rsidRPr="008E43B4" w:rsidTr="00396F5A">
        <w:tc>
          <w:tcPr>
            <w:tcW w:w="1511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1380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Исполнитель мероприятия</w:t>
            </w:r>
          </w:p>
        </w:tc>
        <w:tc>
          <w:tcPr>
            <w:tcW w:w="1328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Идентификационный код закупки для товаров, работ, услуг</w:t>
            </w:r>
          </w:p>
        </w:tc>
        <w:tc>
          <w:tcPr>
            <w:tcW w:w="1701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КБК для товаров, работ, услуг</w:t>
            </w:r>
          </w:p>
        </w:tc>
        <w:tc>
          <w:tcPr>
            <w:tcW w:w="2410" w:type="dxa"/>
            <w:gridSpan w:val="2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Срок реализации мероприятия</w:t>
            </w:r>
          </w:p>
        </w:tc>
        <w:tc>
          <w:tcPr>
            <w:tcW w:w="1336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1215" w:type="dxa"/>
            <w:vMerge w:val="restart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Финансирование</w:t>
            </w:r>
          </w:p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план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тыс</w:t>
            </w:r>
            <w:proofErr w:type="gram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.р</w:t>
            </w:r>
            <w:proofErr w:type="gramEnd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1134" w:type="dxa"/>
            <w:vMerge w:val="restart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Финансирование</w:t>
            </w:r>
          </w:p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факт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тыс</w:t>
            </w:r>
            <w:proofErr w:type="gram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.р</w:t>
            </w:r>
            <w:proofErr w:type="gramEnd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уб</w:t>
            </w:r>
            <w:proofErr w:type="spellEnd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77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Ожидаемый непосредственный результат реализации мероприятий программы (краткое описание)</w:t>
            </w:r>
          </w:p>
        </w:tc>
      </w:tr>
      <w:tr w:rsidR="00AD000F" w:rsidRPr="008E43B4" w:rsidTr="00396F5A">
        <w:trPr>
          <w:trHeight w:val="1365"/>
        </w:trPr>
        <w:tc>
          <w:tcPr>
            <w:tcW w:w="151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Начало реализации мероприятия</w:t>
            </w: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Окончание реализации мероприятия</w:t>
            </w:r>
          </w:p>
        </w:tc>
        <w:tc>
          <w:tcPr>
            <w:tcW w:w="1336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15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rPr>
          <w:trHeight w:val="441"/>
        </w:trPr>
        <w:tc>
          <w:tcPr>
            <w:tcW w:w="1511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1. Реализация бюджетного процесса</w:t>
            </w:r>
          </w:p>
        </w:tc>
        <w:tc>
          <w:tcPr>
            <w:tcW w:w="1380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Немского</w:t>
            </w:r>
            <w:proofErr w:type="spellEnd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муниципального округа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328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00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01041700001040000</w:t>
            </w:r>
          </w:p>
        </w:tc>
        <w:tc>
          <w:tcPr>
            <w:tcW w:w="1134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01.01.2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vMerge w:val="restart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31.12.2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  <w:r w:rsidR="00396F5A">
              <w:rPr>
                <w:rFonts w:eastAsiaTheme="minorHAnsi"/>
                <w:sz w:val="22"/>
                <w:szCs w:val="22"/>
                <w:lang w:eastAsia="en-US"/>
              </w:rPr>
              <w:t>912,4</w:t>
            </w:r>
          </w:p>
        </w:tc>
        <w:tc>
          <w:tcPr>
            <w:tcW w:w="1134" w:type="dxa"/>
          </w:tcPr>
          <w:p w:rsidR="00AD000F" w:rsidRDefault="00274110" w:rsidP="00396F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7903,3</w:t>
            </w:r>
          </w:p>
          <w:p w:rsidR="00AD000F" w:rsidRPr="006D0FED" w:rsidRDefault="00AD000F" w:rsidP="00396F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</w:tcPr>
          <w:p w:rsidR="00AD000F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</w:rPr>
              <w:t xml:space="preserve">Принято постановление администрации </w:t>
            </w:r>
            <w:proofErr w:type="spellStart"/>
            <w:r w:rsidRPr="006D0FED">
              <w:rPr>
                <w:sz w:val="22"/>
                <w:szCs w:val="22"/>
              </w:rPr>
              <w:t>Немского</w:t>
            </w:r>
            <w:proofErr w:type="spellEnd"/>
            <w:r w:rsidRPr="006D0FED">
              <w:rPr>
                <w:sz w:val="22"/>
                <w:szCs w:val="22"/>
              </w:rPr>
              <w:t xml:space="preserve"> МО от  </w:t>
            </w:r>
            <w:r w:rsidRPr="00741BDF">
              <w:rPr>
                <w:sz w:val="22"/>
                <w:szCs w:val="22"/>
              </w:rPr>
              <w:t xml:space="preserve">27.12.2024 № </w:t>
            </w:r>
            <w:r>
              <w:rPr>
                <w:sz w:val="22"/>
                <w:szCs w:val="22"/>
              </w:rPr>
              <w:t>391</w:t>
            </w:r>
            <w:r w:rsidRPr="006D0FED">
              <w:rPr>
                <w:sz w:val="22"/>
                <w:szCs w:val="22"/>
              </w:rPr>
              <w:t xml:space="preserve"> «</w:t>
            </w:r>
            <w:r w:rsidRPr="006D0FED">
              <w:rPr>
                <w:sz w:val="22"/>
                <w:szCs w:val="22"/>
                <w:lang w:eastAsia="ar-SA"/>
              </w:rPr>
              <w:t xml:space="preserve">О мерах по выполнению решения Думы </w:t>
            </w:r>
            <w:proofErr w:type="spellStart"/>
            <w:r w:rsidRPr="006D0FED">
              <w:rPr>
                <w:sz w:val="22"/>
                <w:szCs w:val="22"/>
                <w:lang w:eastAsia="ar-SA"/>
              </w:rPr>
              <w:t>Немского</w:t>
            </w:r>
            <w:proofErr w:type="spellEnd"/>
            <w:r w:rsidRPr="006D0FED">
              <w:rPr>
                <w:sz w:val="22"/>
                <w:szCs w:val="22"/>
                <w:lang w:eastAsia="ar-SA"/>
              </w:rPr>
              <w:t xml:space="preserve"> МО от </w:t>
            </w:r>
            <w:r>
              <w:rPr>
                <w:sz w:val="22"/>
                <w:szCs w:val="22"/>
                <w:lang w:eastAsia="ar-SA"/>
              </w:rPr>
              <w:t>17</w:t>
            </w:r>
            <w:r w:rsidRPr="006D0FED">
              <w:rPr>
                <w:sz w:val="22"/>
                <w:szCs w:val="22"/>
                <w:lang w:eastAsia="ar-SA"/>
              </w:rPr>
              <w:t>.12.202</w:t>
            </w:r>
            <w:r>
              <w:rPr>
                <w:sz w:val="22"/>
                <w:szCs w:val="22"/>
                <w:lang w:eastAsia="ar-SA"/>
              </w:rPr>
              <w:t>4</w:t>
            </w:r>
            <w:r w:rsidRPr="006D0FED">
              <w:rPr>
                <w:sz w:val="22"/>
                <w:szCs w:val="22"/>
                <w:lang w:eastAsia="ar-SA"/>
              </w:rPr>
              <w:t xml:space="preserve"> № </w:t>
            </w:r>
            <w:r>
              <w:rPr>
                <w:sz w:val="22"/>
                <w:szCs w:val="22"/>
                <w:lang w:eastAsia="ar-SA"/>
              </w:rPr>
              <w:t>32</w:t>
            </w:r>
            <w:r w:rsidRPr="006D0FED">
              <w:rPr>
                <w:sz w:val="22"/>
                <w:szCs w:val="22"/>
                <w:lang w:eastAsia="ar-SA"/>
              </w:rPr>
              <w:t>/</w:t>
            </w:r>
            <w:r>
              <w:rPr>
                <w:sz w:val="22"/>
                <w:szCs w:val="22"/>
                <w:lang w:eastAsia="ar-SA"/>
              </w:rPr>
              <w:t>282</w:t>
            </w:r>
            <w:r w:rsidRPr="006D0FED">
              <w:rPr>
                <w:sz w:val="22"/>
                <w:szCs w:val="22"/>
                <w:lang w:eastAsia="ar-SA"/>
              </w:rPr>
              <w:t xml:space="preserve"> «Об утверждении бюджета муниципального образования </w:t>
            </w:r>
            <w:proofErr w:type="spellStart"/>
            <w:r w:rsidRPr="006D0FED">
              <w:rPr>
                <w:sz w:val="22"/>
                <w:szCs w:val="22"/>
                <w:lang w:eastAsia="ar-SA"/>
              </w:rPr>
              <w:t>Немский</w:t>
            </w:r>
            <w:proofErr w:type="spellEnd"/>
            <w:r w:rsidRPr="006D0FED">
              <w:rPr>
                <w:sz w:val="22"/>
                <w:szCs w:val="22"/>
                <w:lang w:eastAsia="ar-SA"/>
              </w:rPr>
              <w:t xml:space="preserve"> муниципальный  округ Кировской области на 202</w:t>
            </w:r>
            <w:r>
              <w:rPr>
                <w:sz w:val="22"/>
                <w:szCs w:val="22"/>
                <w:lang w:eastAsia="ar-SA"/>
              </w:rPr>
              <w:t>5</w:t>
            </w:r>
            <w:r w:rsidRPr="006D0FED">
              <w:rPr>
                <w:sz w:val="22"/>
                <w:szCs w:val="22"/>
                <w:lang w:eastAsia="ar-SA"/>
              </w:rPr>
              <w:t xml:space="preserve"> год и на плановый период 202</w:t>
            </w:r>
            <w:r>
              <w:rPr>
                <w:sz w:val="22"/>
                <w:szCs w:val="22"/>
                <w:lang w:eastAsia="ar-SA"/>
              </w:rPr>
              <w:t>6</w:t>
            </w:r>
            <w:r w:rsidRPr="006D0FED">
              <w:rPr>
                <w:sz w:val="22"/>
                <w:szCs w:val="22"/>
                <w:lang w:eastAsia="ar-SA"/>
              </w:rPr>
              <w:t>-202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6D0FED">
              <w:rPr>
                <w:sz w:val="22"/>
                <w:szCs w:val="22"/>
                <w:lang w:eastAsia="ar-SA"/>
              </w:rPr>
              <w:t xml:space="preserve"> годов »</w:t>
            </w:r>
          </w:p>
          <w:p w:rsidR="00AD000F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  <w:lang w:eastAsia="ar-SA"/>
              </w:rPr>
              <w:t xml:space="preserve">Своевременно, </w:t>
            </w:r>
            <w:r w:rsidRPr="00741BDF">
              <w:rPr>
                <w:sz w:val="22"/>
                <w:szCs w:val="22"/>
                <w:lang w:eastAsia="ar-SA"/>
              </w:rPr>
              <w:t>20.12.2024</w:t>
            </w:r>
            <w:r w:rsidRPr="006D0FED">
              <w:rPr>
                <w:sz w:val="22"/>
                <w:szCs w:val="22"/>
                <w:lang w:eastAsia="ar-SA"/>
              </w:rPr>
              <w:t xml:space="preserve"> года </w:t>
            </w:r>
            <w:proofErr w:type="gramStart"/>
            <w:r w:rsidRPr="006D0FED">
              <w:rPr>
                <w:sz w:val="22"/>
                <w:szCs w:val="22"/>
                <w:lang w:eastAsia="ar-SA"/>
              </w:rPr>
              <w:t>согласно</w:t>
            </w:r>
            <w:proofErr w:type="gramEnd"/>
            <w:r w:rsidRPr="006D0FED">
              <w:rPr>
                <w:sz w:val="22"/>
                <w:szCs w:val="22"/>
                <w:lang w:eastAsia="ar-SA"/>
              </w:rPr>
              <w:t xml:space="preserve"> бюджетного законодательства, составлена и утверждена сводная бюджетная роспись </w:t>
            </w:r>
            <w:r>
              <w:rPr>
                <w:sz w:val="22"/>
                <w:szCs w:val="22"/>
                <w:lang w:eastAsia="ar-SA"/>
              </w:rPr>
              <w:t>на 2025 год и на плановый период 2026-2027 годов</w:t>
            </w:r>
            <w:r w:rsidRPr="006D0FED">
              <w:rPr>
                <w:sz w:val="22"/>
                <w:szCs w:val="22"/>
                <w:lang w:eastAsia="ar-SA"/>
              </w:rPr>
              <w:t xml:space="preserve"> </w:t>
            </w:r>
          </w:p>
          <w:p w:rsidR="00AD000F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  <w:lang w:eastAsia="ar-SA"/>
              </w:rPr>
              <w:t xml:space="preserve">Своевременно, </w:t>
            </w:r>
            <w:r w:rsidRPr="00741BDF">
              <w:rPr>
                <w:sz w:val="22"/>
                <w:szCs w:val="22"/>
                <w:lang w:eastAsia="ar-SA"/>
              </w:rPr>
              <w:t>20.12.2024</w:t>
            </w:r>
            <w:r w:rsidRPr="006D0FED">
              <w:rPr>
                <w:sz w:val="22"/>
                <w:szCs w:val="22"/>
                <w:lang w:eastAsia="ar-SA"/>
              </w:rPr>
              <w:t xml:space="preserve"> года </w:t>
            </w:r>
            <w:proofErr w:type="gramStart"/>
            <w:r w:rsidRPr="006D0FED">
              <w:rPr>
                <w:sz w:val="22"/>
                <w:szCs w:val="22"/>
                <w:lang w:eastAsia="ar-SA"/>
              </w:rPr>
              <w:t>согласно</w:t>
            </w:r>
            <w:proofErr w:type="gramEnd"/>
            <w:r w:rsidRPr="006D0FED">
              <w:rPr>
                <w:sz w:val="22"/>
                <w:szCs w:val="22"/>
                <w:lang w:eastAsia="ar-SA"/>
              </w:rPr>
              <w:t xml:space="preserve"> бюджетного законодательства,  доведены до главных распорядителей </w:t>
            </w:r>
            <w:r w:rsidRPr="006D0FED">
              <w:rPr>
                <w:sz w:val="22"/>
                <w:szCs w:val="22"/>
                <w:lang w:eastAsia="ar-SA"/>
              </w:rPr>
              <w:lastRenderedPageBreak/>
              <w:t xml:space="preserve">бюджетных средств лимиты </w:t>
            </w:r>
            <w:r>
              <w:rPr>
                <w:sz w:val="22"/>
                <w:szCs w:val="22"/>
                <w:lang w:eastAsia="ar-SA"/>
              </w:rPr>
              <w:t>бюджетных обязательств на 2025 год и на плановый период 2026-2027 годов.</w:t>
            </w:r>
          </w:p>
          <w:p w:rsidR="00AD000F" w:rsidRPr="006D0FED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  <w:lang w:eastAsia="ar-SA"/>
              </w:rPr>
              <w:t>Ежемесячно составляется и утверждается кассовый план.</w:t>
            </w:r>
          </w:p>
          <w:p w:rsidR="00AD000F" w:rsidRPr="006D0FED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  <w:lang w:eastAsia="ar-SA"/>
              </w:rPr>
              <w:t>Ежедневно проводится кассовое обслуживание исполнения бюджета</w:t>
            </w:r>
            <w:r>
              <w:rPr>
                <w:sz w:val="22"/>
                <w:szCs w:val="22"/>
                <w:lang w:eastAsia="ar-SA"/>
              </w:rPr>
              <w:t>.</w:t>
            </w:r>
            <w:r w:rsidRPr="006D0FED">
              <w:rPr>
                <w:sz w:val="22"/>
                <w:szCs w:val="22"/>
                <w:lang w:eastAsia="ar-SA"/>
              </w:rPr>
              <w:t xml:space="preserve"> </w:t>
            </w:r>
          </w:p>
          <w:p w:rsidR="00AD000F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  <w:lang w:eastAsia="ar-SA"/>
              </w:rPr>
              <w:t>Составлен и представлен в</w:t>
            </w:r>
            <w:r>
              <w:rPr>
                <w:sz w:val="22"/>
                <w:szCs w:val="22"/>
                <w:lang w:eastAsia="ar-SA"/>
              </w:rPr>
              <w:t xml:space="preserve"> Федеральное казначейство и </w:t>
            </w:r>
            <w:r w:rsidRPr="006D0FED">
              <w:rPr>
                <w:sz w:val="22"/>
                <w:szCs w:val="22"/>
                <w:lang w:eastAsia="ar-SA"/>
              </w:rPr>
              <w:t xml:space="preserve"> Министерство финансов Кировской области годовой отчет об исполнении бюджета за 202</w:t>
            </w:r>
            <w:r>
              <w:rPr>
                <w:sz w:val="22"/>
                <w:szCs w:val="22"/>
                <w:lang w:eastAsia="ar-SA"/>
              </w:rPr>
              <w:t>4</w:t>
            </w:r>
            <w:r w:rsidRPr="006D0FED">
              <w:rPr>
                <w:sz w:val="22"/>
                <w:szCs w:val="22"/>
                <w:lang w:eastAsia="ar-SA"/>
              </w:rPr>
              <w:t xml:space="preserve"> год в срок </w:t>
            </w:r>
            <w:r>
              <w:rPr>
                <w:sz w:val="22"/>
                <w:szCs w:val="22"/>
                <w:lang w:eastAsia="ar-SA"/>
              </w:rPr>
              <w:t xml:space="preserve">12 февраля </w:t>
            </w:r>
            <w:r w:rsidRPr="006D0FED">
              <w:rPr>
                <w:sz w:val="22"/>
                <w:szCs w:val="22"/>
                <w:lang w:eastAsia="ar-SA"/>
              </w:rPr>
              <w:t>202</w:t>
            </w:r>
            <w:r>
              <w:rPr>
                <w:sz w:val="22"/>
                <w:szCs w:val="22"/>
                <w:lang w:eastAsia="ar-SA"/>
              </w:rPr>
              <w:t>5</w:t>
            </w:r>
            <w:r w:rsidRPr="006D0FED">
              <w:rPr>
                <w:sz w:val="22"/>
                <w:szCs w:val="22"/>
                <w:lang w:eastAsia="ar-SA"/>
              </w:rPr>
              <w:t xml:space="preserve"> года. </w:t>
            </w:r>
          </w:p>
          <w:p w:rsidR="00AD000F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  <w:lang w:eastAsia="ar-SA"/>
              </w:rPr>
              <w:t xml:space="preserve">Составлены и </w:t>
            </w:r>
            <w:proofErr w:type="gramStart"/>
            <w:r w:rsidRPr="006D0FED">
              <w:rPr>
                <w:sz w:val="22"/>
                <w:szCs w:val="22"/>
                <w:lang w:eastAsia="ar-SA"/>
              </w:rPr>
              <w:t xml:space="preserve">представлены в Министерство финансов </w:t>
            </w:r>
            <w:r w:rsidR="008133D5">
              <w:rPr>
                <w:sz w:val="22"/>
                <w:szCs w:val="22"/>
                <w:lang w:eastAsia="ar-SA"/>
              </w:rPr>
              <w:t>4</w:t>
            </w:r>
            <w:r w:rsidRPr="006D0FED">
              <w:rPr>
                <w:sz w:val="22"/>
                <w:szCs w:val="22"/>
                <w:lang w:eastAsia="ar-SA"/>
              </w:rPr>
              <w:t xml:space="preserve"> е</w:t>
            </w:r>
            <w:r>
              <w:rPr>
                <w:sz w:val="22"/>
                <w:szCs w:val="22"/>
                <w:lang w:eastAsia="ar-SA"/>
              </w:rPr>
              <w:t>жемесячных отчета</w:t>
            </w:r>
            <w:r w:rsidRPr="006D0FED">
              <w:rPr>
                <w:sz w:val="22"/>
                <w:szCs w:val="22"/>
                <w:lang w:eastAsia="ar-SA"/>
              </w:rPr>
              <w:t xml:space="preserve"> об исполнении бюджета Подготовлен</w:t>
            </w:r>
            <w:proofErr w:type="gramEnd"/>
            <w:r w:rsidRPr="006D0FED">
              <w:rPr>
                <w:sz w:val="22"/>
                <w:szCs w:val="22"/>
                <w:lang w:eastAsia="ar-SA"/>
              </w:rPr>
              <w:t xml:space="preserve">  проект решения Думы «Об утверждении отчета об исполнении бюджета за 202</w:t>
            </w:r>
            <w:r>
              <w:rPr>
                <w:sz w:val="22"/>
                <w:szCs w:val="22"/>
                <w:lang w:eastAsia="ar-SA"/>
              </w:rPr>
              <w:t>4</w:t>
            </w:r>
            <w:r w:rsidRPr="006D0FED">
              <w:rPr>
                <w:sz w:val="22"/>
                <w:szCs w:val="22"/>
                <w:lang w:eastAsia="ar-SA"/>
              </w:rPr>
              <w:t xml:space="preserve"> год» и представлены в контрольно-счетную комиссию на проведение внешней проверки в срок, утвержденный положением о бюджетном процессе не позднее 01 апреля.  </w:t>
            </w:r>
          </w:p>
          <w:p w:rsidR="00AD000F" w:rsidRPr="00612B51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12B51">
              <w:rPr>
                <w:sz w:val="22"/>
                <w:szCs w:val="22"/>
                <w:lang w:eastAsia="ar-SA"/>
              </w:rPr>
              <w:t xml:space="preserve">Решением Думы от 29.04.2025 № 35/306 утвержден годовой отчет об исполнении бюджета за 2024 год. </w:t>
            </w:r>
          </w:p>
          <w:p w:rsidR="00AD000F" w:rsidRPr="00AD000F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12B51">
              <w:rPr>
                <w:sz w:val="22"/>
                <w:szCs w:val="22"/>
                <w:lang w:eastAsia="ar-SA"/>
              </w:rPr>
              <w:lastRenderedPageBreak/>
              <w:t xml:space="preserve">Постановлением администрации </w:t>
            </w:r>
            <w:proofErr w:type="spellStart"/>
            <w:r w:rsidRPr="00612B51">
              <w:rPr>
                <w:sz w:val="22"/>
                <w:szCs w:val="22"/>
                <w:lang w:eastAsia="ar-SA"/>
              </w:rPr>
              <w:t>Немского</w:t>
            </w:r>
            <w:proofErr w:type="spellEnd"/>
            <w:r w:rsidRPr="00612B51">
              <w:rPr>
                <w:sz w:val="22"/>
                <w:szCs w:val="22"/>
                <w:lang w:eastAsia="ar-SA"/>
              </w:rPr>
              <w:t xml:space="preserve"> МО от </w:t>
            </w:r>
            <w:r w:rsidR="00612B51" w:rsidRPr="00612B51">
              <w:rPr>
                <w:sz w:val="22"/>
                <w:szCs w:val="22"/>
                <w:lang w:eastAsia="ar-SA"/>
              </w:rPr>
              <w:t>19</w:t>
            </w:r>
            <w:r w:rsidRPr="00612B51">
              <w:rPr>
                <w:sz w:val="22"/>
                <w:szCs w:val="22"/>
                <w:lang w:eastAsia="ar-SA"/>
              </w:rPr>
              <w:t>.05.202</w:t>
            </w:r>
            <w:r w:rsidR="00612B51" w:rsidRPr="00612B51">
              <w:rPr>
                <w:sz w:val="22"/>
                <w:szCs w:val="22"/>
                <w:lang w:eastAsia="ar-SA"/>
              </w:rPr>
              <w:t>5</w:t>
            </w:r>
            <w:r w:rsidRPr="00612B51">
              <w:rPr>
                <w:sz w:val="22"/>
                <w:szCs w:val="22"/>
                <w:lang w:eastAsia="ar-SA"/>
              </w:rPr>
              <w:t xml:space="preserve">г. № </w:t>
            </w:r>
            <w:r w:rsidR="00612B51" w:rsidRPr="00612B51">
              <w:rPr>
                <w:sz w:val="22"/>
                <w:szCs w:val="22"/>
                <w:lang w:eastAsia="ar-SA"/>
              </w:rPr>
              <w:t>219</w:t>
            </w:r>
            <w:r w:rsidRPr="00612B51">
              <w:rPr>
                <w:sz w:val="22"/>
                <w:szCs w:val="22"/>
                <w:lang w:eastAsia="ar-SA"/>
              </w:rPr>
              <w:t xml:space="preserve"> утвержден отчет об исполнении бюджета МО </w:t>
            </w:r>
            <w:proofErr w:type="spellStart"/>
            <w:r w:rsidRPr="00612B51">
              <w:rPr>
                <w:sz w:val="22"/>
                <w:szCs w:val="22"/>
                <w:lang w:eastAsia="ar-SA"/>
              </w:rPr>
              <w:t>Немский</w:t>
            </w:r>
            <w:proofErr w:type="spellEnd"/>
            <w:r w:rsidRPr="00612B51">
              <w:rPr>
                <w:sz w:val="22"/>
                <w:szCs w:val="22"/>
                <w:lang w:eastAsia="ar-SA"/>
              </w:rPr>
              <w:t xml:space="preserve"> МО </w:t>
            </w:r>
            <w:proofErr w:type="gramStart"/>
            <w:r w:rsidRPr="00612B51">
              <w:rPr>
                <w:sz w:val="22"/>
                <w:szCs w:val="22"/>
                <w:lang w:eastAsia="ar-SA"/>
              </w:rPr>
              <w:t>КО</w:t>
            </w:r>
            <w:proofErr w:type="gramEnd"/>
            <w:r w:rsidRPr="00612B51">
              <w:rPr>
                <w:sz w:val="22"/>
                <w:szCs w:val="22"/>
                <w:lang w:eastAsia="ar-SA"/>
              </w:rPr>
              <w:t xml:space="preserve"> за 1 квартал  202</w:t>
            </w:r>
            <w:r w:rsidR="00612B51" w:rsidRPr="00612B51">
              <w:rPr>
                <w:sz w:val="22"/>
                <w:szCs w:val="22"/>
                <w:lang w:eastAsia="ar-SA"/>
              </w:rPr>
              <w:t>5</w:t>
            </w:r>
            <w:r w:rsidRPr="00612B51">
              <w:rPr>
                <w:sz w:val="22"/>
                <w:szCs w:val="22"/>
                <w:lang w:eastAsia="ar-SA"/>
              </w:rPr>
              <w:t xml:space="preserve"> года, от </w:t>
            </w:r>
            <w:r w:rsidR="00612B51" w:rsidRPr="00612B51">
              <w:rPr>
                <w:sz w:val="22"/>
                <w:szCs w:val="22"/>
                <w:lang w:eastAsia="ar-SA"/>
              </w:rPr>
              <w:t>31.07</w:t>
            </w:r>
            <w:r w:rsidRPr="00612B51">
              <w:rPr>
                <w:sz w:val="22"/>
                <w:szCs w:val="22"/>
                <w:lang w:eastAsia="ar-SA"/>
              </w:rPr>
              <w:t>.202</w:t>
            </w:r>
            <w:r w:rsidR="00612B51" w:rsidRPr="00612B51">
              <w:rPr>
                <w:sz w:val="22"/>
                <w:szCs w:val="22"/>
                <w:lang w:eastAsia="ar-SA"/>
              </w:rPr>
              <w:t>5</w:t>
            </w:r>
            <w:r w:rsidRPr="00612B51">
              <w:rPr>
                <w:sz w:val="22"/>
                <w:szCs w:val="22"/>
                <w:lang w:eastAsia="ar-SA"/>
              </w:rPr>
              <w:t xml:space="preserve"> № </w:t>
            </w:r>
            <w:r w:rsidR="00612B51" w:rsidRPr="00612B51">
              <w:rPr>
                <w:sz w:val="22"/>
                <w:szCs w:val="22"/>
                <w:lang w:eastAsia="ar-SA"/>
              </w:rPr>
              <w:t>294</w:t>
            </w:r>
            <w:r w:rsidRPr="00612B51">
              <w:rPr>
                <w:sz w:val="22"/>
                <w:szCs w:val="22"/>
                <w:lang w:eastAsia="ar-SA"/>
              </w:rPr>
              <w:t xml:space="preserve"> утвержден отчет об исполнении бюджета за 1 полугодие 202</w:t>
            </w:r>
            <w:r w:rsidR="00612B51" w:rsidRPr="00612B51">
              <w:rPr>
                <w:sz w:val="22"/>
                <w:szCs w:val="22"/>
                <w:lang w:eastAsia="ar-SA"/>
              </w:rPr>
              <w:t>5</w:t>
            </w:r>
            <w:r w:rsidR="008133D5">
              <w:rPr>
                <w:sz w:val="22"/>
                <w:szCs w:val="22"/>
                <w:lang w:eastAsia="ar-SA"/>
              </w:rPr>
              <w:t xml:space="preserve">, </w:t>
            </w:r>
            <w:r w:rsidR="008133D5" w:rsidRPr="00612B51">
              <w:rPr>
                <w:sz w:val="22"/>
                <w:szCs w:val="22"/>
                <w:lang w:eastAsia="ar-SA"/>
              </w:rPr>
              <w:t xml:space="preserve">от </w:t>
            </w:r>
            <w:r w:rsidR="008133D5">
              <w:rPr>
                <w:sz w:val="22"/>
                <w:szCs w:val="22"/>
                <w:lang w:eastAsia="ar-SA"/>
              </w:rPr>
              <w:t>21</w:t>
            </w:r>
            <w:r w:rsidR="008133D5" w:rsidRPr="00612B51">
              <w:rPr>
                <w:sz w:val="22"/>
                <w:szCs w:val="22"/>
                <w:lang w:eastAsia="ar-SA"/>
              </w:rPr>
              <w:t>.</w:t>
            </w:r>
            <w:r w:rsidR="008133D5">
              <w:rPr>
                <w:sz w:val="22"/>
                <w:szCs w:val="22"/>
                <w:lang w:eastAsia="ar-SA"/>
              </w:rPr>
              <w:t>11</w:t>
            </w:r>
            <w:r w:rsidR="008133D5" w:rsidRPr="00612B51">
              <w:rPr>
                <w:sz w:val="22"/>
                <w:szCs w:val="22"/>
                <w:lang w:eastAsia="ar-SA"/>
              </w:rPr>
              <w:t xml:space="preserve">.2025 № </w:t>
            </w:r>
            <w:r w:rsidR="008133D5">
              <w:rPr>
                <w:sz w:val="22"/>
                <w:szCs w:val="22"/>
                <w:lang w:eastAsia="ar-SA"/>
              </w:rPr>
              <w:t>429</w:t>
            </w:r>
            <w:r w:rsidR="008133D5" w:rsidRPr="00612B51">
              <w:rPr>
                <w:sz w:val="22"/>
                <w:szCs w:val="22"/>
                <w:lang w:eastAsia="ar-SA"/>
              </w:rPr>
              <w:t xml:space="preserve"> утвержден отчет об исполнении бюджета за </w:t>
            </w:r>
            <w:r w:rsidR="008133D5">
              <w:rPr>
                <w:sz w:val="22"/>
                <w:szCs w:val="22"/>
                <w:lang w:eastAsia="ar-SA"/>
              </w:rPr>
              <w:t>9</w:t>
            </w:r>
            <w:r w:rsidR="008133D5" w:rsidRPr="00612B51">
              <w:rPr>
                <w:sz w:val="22"/>
                <w:szCs w:val="22"/>
                <w:lang w:eastAsia="ar-SA"/>
              </w:rPr>
              <w:t xml:space="preserve"> </w:t>
            </w:r>
            <w:r w:rsidR="008133D5">
              <w:rPr>
                <w:sz w:val="22"/>
                <w:szCs w:val="22"/>
                <w:lang w:eastAsia="ar-SA"/>
              </w:rPr>
              <w:t xml:space="preserve">месяцев </w:t>
            </w:r>
            <w:r w:rsidR="008133D5" w:rsidRPr="00612B51">
              <w:rPr>
                <w:sz w:val="22"/>
                <w:szCs w:val="22"/>
                <w:lang w:eastAsia="ar-SA"/>
              </w:rPr>
              <w:t xml:space="preserve"> 2025</w:t>
            </w:r>
            <w:r w:rsidR="008133D5">
              <w:rPr>
                <w:sz w:val="22"/>
                <w:szCs w:val="22"/>
                <w:lang w:eastAsia="ar-SA"/>
              </w:rPr>
              <w:t xml:space="preserve"> года. </w:t>
            </w:r>
          </w:p>
          <w:p w:rsidR="00AD000F" w:rsidRPr="00A1470A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A1470A">
              <w:rPr>
                <w:sz w:val="22"/>
                <w:szCs w:val="22"/>
                <w:lang w:eastAsia="ar-SA"/>
              </w:rPr>
              <w:t xml:space="preserve">На рассмотрение Думы представлено и утверждено </w:t>
            </w:r>
            <w:r w:rsidR="008133D5">
              <w:rPr>
                <w:sz w:val="22"/>
                <w:szCs w:val="22"/>
                <w:lang w:eastAsia="ar-SA"/>
              </w:rPr>
              <w:t>5</w:t>
            </w:r>
            <w:r w:rsidRPr="00A1470A">
              <w:rPr>
                <w:sz w:val="22"/>
                <w:szCs w:val="22"/>
                <w:lang w:eastAsia="ar-SA"/>
              </w:rPr>
              <w:t xml:space="preserve"> решен</w:t>
            </w:r>
            <w:r w:rsidR="008133D5">
              <w:rPr>
                <w:sz w:val="22"/>
                <w:szCs w:val="22"/>
                <w:lang w:eastAsia="ar-SA"/>
              </w:rPr>
              <w:t>ий</w:t>
            </w:r>
            <w:r>
              <w:rPr>
                <w:sz w:val="22"/>
                <w:szCs w:val="22"/>
                <w:lang w:eastAsia="ar-SA"/>
              </w:rPr>
              <w:t xml:space="preserve"> о внесении изменений</w:t>
            </w:r>
            <w:r w:rsidRPr="00A1470A">
              <w:rPr>
                <w:sz w:val="22"/>
                <w:szCs w:val="22"/>
                <w:lang w:eastAsia="ar-SA"/>
              </w:rPr>
              <w:t xml:space="preserve"> в решение о бюджете на 202</w:t>
            </w:r>
            <w:r>
              <w:rPr>
                <w:sz w:val="22"/>
                <w:szCs w:val="22"/>
                <w:lang w:eastAsia="ar-SA"/>
              </w:rPr>
              <w:t>5</w:t>
            </w:r>
            <w:r w:rsidRPr="00A1470A">
              <w:rPr>
                <w:sz w:val="22"/>
                <w:szCs w:val="22"/>
                <w:lang w:eastAsia="ar-SA"/>
              </w:rPr>
              <w:t xml:space="preserve"> год и плановый период 202</w:t>
            </w:r>
            <w:r>
              <w:rPr>
                <w:sz w:val="22"/>
                <w:szCs w:val="22"/>
                <w:lang w:eastAsia="ar-SA"/>
              </w:rPr>
              <w:t>6</w:t>
            </w:r>
            <w:r w:rsidRPr="00A1470A">
              <w:rPr>
                <w:sz w:val="22"/>
                <w:szCs w:val="22"/>
                <w:lang w:eastAsia="ar-SA"/>
              </w:rPr>
              <w:t>-202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A1470A">
              <w:rPr>
                <w:sz w:val="22"/>
                <w:szCs w:val="22"/>
                <w:lang w:eastAsia="ar-SA"/>
              </w:rPr>
              <w:t xml:space="preserve"> годов.</w:t>
            </w:r>
          </w:p>
          <w:p w:rsidR="00AD000F" w:rsidRPr="00A70A84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960CE3">
              <w:rPr>
                <w:sz w:val="22"/>
                <w:szCs w:val="22"/>
                <w:lang w:eastAsia="ar-SA"/>
              </w:rPr>
              <w:t xml:space="preserve">Проведено </w:t>
            </w:r>
            <w:r w:rsidR="00612B51">
              <w:rPr>
                <w:sz w:val="22"/>
                <w:szCs w:val="22"/>
                <w:lang w:eastAsia="ar-SA"/>
              </w:rPr>
              <w:t>1</w:t>
            </w:r>
            <w:r w:rsidR="008133D5">
              <w:rPr>
                <w:sz w:val="22"/>
                <w:szCs w:val="22"/>
                <w:lang w:eastAsia="ar-SA"/>
              </w:rPr>
              <w:t>2</w:t>
            </w:r>
            <w:r w:rsidRPr="00960CE3">
              <w:rPr>
                <w:sz w:val="22"/>
                <w:szCs w:val="22"/>
                <w:lang w:eastAsia="ar-SA"/>
              </w:rPr>
              <w:t xml:space="preserve"> заседаний межведомственной комиссии по обеспечению поступления платежей в бюджет и ликвидации недоимки</w:t>
            </w:r>
            <w:r w:rsidRPr="00A70A84">
              <w:rPr>
                <w:sz w:val="22"/>
                <w:szCs w:val="22"/>
                <w:lang w:eastAsia="ar-SA"/>
              </w:rPr>
              <w:t xml:space="preserve">, приглашены  </w:t>
            </w:r>
            <w:r w:rsidR="00612B51" w:rsidRPr="00A70A84">
              <w:rPr>
                <w:sz w:val="22"/>
                <w:szCs w:val="22"/>
                <w:lang w:eastAsia="ar-SA"/>
              </w:rPr>
              <w:t>1</w:t>
            </w:r>
            <w:r w:rsidR="00A70A84" w:rsidRPr="00A70A84">
              <w:rPr>
                <w:sz w:val="22"/>
                <w:szCs w:val="22"/>
                <w:lang w:eastAsia="ar-SA"/>
              </w:rPr>
              <w:t>93</w:t>
            </w:r>
            <w:r w:rsidRPr="00A70A84">
              <w:rPr>
                <w:sz w:val="22"/>
                <w:szCs w:val="22"/>
                <w:lang w:eastAsia="ar-SA"/>
              </w:rPr>
              <w:t xml:space="preserve"> неплательщика, уплачено </w:t>
            </w:r>
            <w:r w:rsidR="00612B51" w:rsidRPr="00A70A84">
              <w:rPr>
                <w:sz w:val="22"/>
                <w:szCs w:val="22"/>
                <w:lang w:eastAsia="ar-SA"/>
              </w:rPr>
              <w:t>1</w:t>
            </w:r>
            <w:r w:rsidR="00A70A84" w:rsidRPr="00A70A84">
              <w:rPr>
                <w:sz w:val="22"/>
                <w:szCs w:val="22"/>
                <w:lang w:eastAsia="ar-SA"/>
              </w:rPr>
              <w:t>941,8</w:t>
            </w:r>
            <w:r w:rsidR="00612B51" w:rsidRPr="00A70A84">
              <w:rPr>
                <w:sz w:val="22"/>
                <w:szCs w:val="22"/>
                <w:lang w:eastAsia="ar-SA"/>
              </w:rPr>
              <w:t xml:space="preserve"> </w:t>
            </w:r>
            <w:r w:rsidRPr="00A70A84">
              <w:rPr>
                <w:sz w:val="22"/>
                <w:szCs w:val="22"/>
                <w:lang w:eastAsia="ar-SA"/>
              </w:rPr>
              <w:t>тыс.</w:t>
            </w:r>
            <w:r w:rsidR="008133D5" w:rsidRPr="00A70A84">
              <w:rPr>
                <w:sz w:val="22"/>
                <w:szCs w:val="22"/>
                <w:lang w:eastAsia="ar-SA"/>
              </w:rPr>
              <w:t xml:space="preserve"> </w:t>
            </w:r>
            <w:r w:rsidRPr="00A70A84">
              <w:rPr>
                <w:sz w:val="22"/>
                <w:szCs w:val="22"/>
                <w:lang w:eastAsia="ar-SA"/>
              </w:rPr>
              <w:t>руб. недоимки.</w:t>
            </w:r>
          </w:p>
          <w:p w:rsidR="00AD000F" w:rsidRPr="006D0FED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A70A84">
              <w:rPr>
                <w:sz w:val="22"/>
                <w:szCs w:val="22"/>
                <w:lang w:eastAsia="ar-SA"/>
              </w:rPr>
              <w:t>Принято к исполнению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 w:rsidR="00A70A84">
              <w:rPr>
                <w:sz w:val="22"/>
                <w:szCs w:val="22"/>
                <w:lang w:eastAsia="ar-SA"/>
              </w:rPr>
              <w:t>13674</w:t>
            </w:r>
            <w:r>
              <w:rPr>
                <w:sz w:val="22"/>
                <w:szCs w:val="22"/>
                <w:lang w:eastAsia="ar-SA"/>
              </w:rPr>
              <w:t xml:space="preserve"> платежных документа на сумму </w:t>
            </w:r>
            <w:r w:rsidR="00662B6A">
              <w:rPr>
                <w:sz w:val="22"/>
                <w:szCs w:val="22"/>
                <w:lang w:eastAsia="ar-SA"/>
              </w:rPr>
              <w:t>331078,4</w:t>
            </w:r>
            <w:r w:rsidR="0060367F" w:rsidRPr="00A70A84">
              <w:rPr>
                <w:color w:val="FF0000"/>
                <w:sz w:val="22"/>
                <w:szCs w:val="22"/>
                <w:lang w:eastAsia="ar-SA"/>
              </w:rPr>
              <w:t xml:space="preserve"> </w:t>
            </w:r>
            <w:r w:rsidRPr="00A70A84">
              <w:rPr>
                <w:color w:val="FF0000"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ar-SA"/>
              </w:rPr>
              <w:t>тыс</w:t>
            </w:r>
            <w:proofErr w:type="gramStart"/>
            <w:r>
              <w:rPr>
                <w:sz w:val="22"/>
                <w:szCs w:val="22"/>
                <w:lang w:eastAsia="ar-SA"/>
              </w:rPr>
              <w:t>.р</w:t>
            </w:r>
            <w:proofErr w:type="gramEnd"/>
            <w:r>
              <w:rPr>
                <w:sz w:val="22"/>
                <w:szCs w:val="22"/>
                <w:lang w:eastAsia="ar-SA"/>
              </w:rPr>
              <w:t>ублей</w:t>
            </w:r>
            <w:proofErr w:type="spellEnd"/>
            <w:r>
              <w:rPr>
                <w:sz w:val="22"/>
                <w:szCs w:val="22"/>
                <w:lang w:eastAsia="ar-SA"/>
              </w:rPr>
              <w:t>.</w:t>
            </w:r>
          </w:p>
          <w:p w:rsidR="00AD000F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6D0FED">
              <w:rPr>
                <w:sz w:val="22"/>
                <w:szCs w:val="22"/>
                <w:lang w:eastAsia="ar-SA"/>
              </w:rPr>
              <w:t xml:space="preserve"> На этапе предварительного контроля возвращено </w:t>
            </w:r>
            <w:r w:rsidR="00A70A84">
              <w:rPr>
                <w:sz w:val="22"/>
                <w:szCs w:val="22"/>
                <w:lang w:eastAsia="ar-SA"/>
              </w:rPr>
              <w:t>672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 w:rsidRPr="006D0FED">
              <w:rPr>
                <w:sz w:val="22"/>
                <w:szCs w:val="22"/>
                <w:lang w:eastAsia="ar-SA"/>
              </w:rPr>
              <w:t>платежных документ</w:t>
            </w:r>
            <w:r w:rsidR="00A70A84">
              <w:rPr>
                <w:sz w:val="22"/>
                <w:szCs w:val="22"/>
                <w:lang w:eastAsia="ar-SA"/>
              </w:rPr>
              <w:t>а</w:t>
            </w:r>
            <w:r w:rsidRPr="006D0FED">
              <w:rPr>
                <w:sz w:val="22"/>
                <w:szCs w:val="22"/>
                <w:lang w:eastAsia="ar-SA"/>
              </w:rPr>
              <w:t xml:space="preserve"> на </w:t>
            </w:r>
            <w:r w:rsidRPr="006D0FED">
              <w:rPr>
                <w:sz w:val="22"/>
                <w:szCs w:val="22"/>
                <w:lang w:eastAsia="ar-SA"/>
              </w:rPr>
              <w:lastRenderedPageBreak/>
              <w:t xml:space="preserve">сумму </w:t>
            </w:r>
            <w:r w:rsidR="00A70A84">
              <w:rPr>
                <w:sz w:val="22"/>
                <w:szCs w:val="22"/>
                <w:lang w:eastAsia="ar-SA"/>
              </w:rPr>
              <w:t>37216,3</w:t>
            </w:r>
            <w:r w:rsidRPr="006D0FED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6D0FED">
              <w:rPr>
                <w:sz w:val="22"/>
                <w:szCs w:val="22"/>
                <w:lang w:eastAsia="ar-SA"/>
              </w:rPr>
              <w:t>тыс</w:t>
            </w:r>
            <w:proofErr w:type="gramStart"/>
            <w:r w:rsidRPr="006D0FED">
              <w:rPr>
                <w:sz w:val="22"/>
                <w:szCs w:val="22"/>
                <w:lang w:eastAsia="ar-SA"/>
              </w:rPr>
              <w:t>.р</w:t>
            </w:r>
            <w:proofErr w:type="gramEnd"/>
            <w:r w:rsidRPr="006D0FED">
              <w:rPr>
                <w:sz w:val="22"/>
                <w:szCs w:val="22"/>
                <w:lang w:eastAsia="ar-SA"/>
              </w:rPr>
              <w:t>ублей</w:t>
            </w:r>
            <w:proofErr w:type="spellEnd"/>
            <w:r w:rsidRPr="006D0FED">
              <w:rPr>
                <w:sz w:val="22"/>
                <w:szCs w:val="22"/>
                <w:lang w:eastAsia="ar-SA"/>
              </w:rPr>
              <w:t>.</w:t>
            </w:r>
          </w:p>
          <w:p w:rsidR="00AD000F" w:rsidRPr="008E43B4" w:rsidRDefault="00AD000F" w:rsidP="00E36A69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ar-SA"/>
              </w:rPr>
              <w:t>Проведен</w:t>
            </w:r>
            <w:r w:rsidR="00A3190C">
              <w:rPr>
                <w:sz w:val="22"/>
                <w:szCs w:val="22"/>
                <w:lang w:eastAsia="ar-SA"/>
              </w:rPr>
              <w:t>о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 w:rsidR="00612B51">
              <w:rPr>
                <w:sz w:val="22"/>
                <w:szCs w:val="22"/>
                <w:lang w:eastAsia="ar-SA"/>
              </w:rPr>
              <w:t>4</w:t>
            </w:r>
            <w:r>
              <w:rPr>
                <w:sz w:val="22"/>
                <w:szCs w:val="22"/>
                <w:lang w:eastAsia="ar-SA"/>
              </w:rPr>
              <w:t xml:space="preserve"> проверки (ревизия) финансово-хозяйственной деятельности (</w:t>
            </w:r>
            <w:proofErr w:type="spellStart"/>
            <w:r>
              <w:rPr>
                <w:sz w:val="22"/>
                <w:szCs w:val="22"/>
                <w:lang w:eastAsia="ar-SA"/>
              </w:rPr>
              <w:t>Немский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РДК, ЦХО, Архангельское ТУ</w:t>
            </w:r>
            <w:r w:rsidR="00612B51">
              <w:rPr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="00612B51">
              <w:rPr>
                <w:sz w:val="22"/>
                <w:szCs w:val="22"/>
                <w:lang w:eastAsia="ar-SA"/>
              </w:rPr>
              <w:t>Немское</w:t>
            </w:r>
            <w:proofErr w:type="spellEnd"/>
            <w:r w:rsidR="00612B51">
              <w:rPr>
                <w:sz w:val="22"/>
                <w:szCs w:val="22"/>
                <w:lang w:eastAsia="ar-SA"/>
              </w:rPr>
              <w:t xml:space="preserve"> сельское ТУ</w:t>
            </w:r>
            <w:r>
              <w:rPr>
                <w:sz w:val="22"/>
                <w:szCs w:val="22"/>
                <w:lang w:eastAsia="ar-SA"/>
              </w:rPr>
              <w:t>)</w:t>
            </w:r>
            <w:r w:rsidR="00E36A69">
              <w:rPr>
                <w:sz w:val="22"/>
                <w:szCs w:val="22"/>
                <w:lang w:eastAsia="ar-SA"/>
              </w:rPr>
              <w:t>,</w:t>
            </w:r>
            <w:r>
              <w:rPr>
                <w:sz w:val="22"/>
                <w:szCs w:val="22"/>
                <w:lang w:eastAsia="ar-SA"/>
              </w:rPr>
              <w:t xml:space="preserve">  проверка целевого использова</w:t>
            </w:r>
            <w:r w:rsidR="00A3190C">
              <w:rPr>
                <w:sz w:val="22"/>
                <w:szCs w:val="22"/>
                <w:lang w:eastAsia="ar-SA"/>
              </w:rPr>
              <w:t>ния субсид</w:t>
            </w:r>
            <w:proofErr w:type="gramStart"/>
            <w:r w:rsidR="00A3190C">
              <w:rPr>
                <w:sz w:val="22"/>
                <w:szCs w:val="22"/>
                <w:lang w:eastAsia="ar-SA"/>
              </w:rPr>
              <w:t>ии ООО</w:t>
            </w:r>
            <w:proofErr w:type="gramEnd"/>
            <w:r w:rsidR="00A3190C">
              <w:rPr>
                <w:sz w:val="22"/>
                <w:szCs w:val="22"/>
                <w:lang w:eastAsia="ar-SA"/>
              </w:rPr>
              <w:t xml:space="preserve"> «Лес», пр</w:t>
            </w:r>
            <w:r w:rsidR="00263542">
              <w:rPr>
                <w:sz w:val="22"/>
                <w:szCs w:val="22"/>
                <w:lang w:eastAsia="ar-SA"/>
              </w:rPr>
              <w:t>о</w:t>
            </w:r>
            <w:r w:rsidR="00A3190C">
              <w:rPr>
                <w:sz w:val="22"/>
                <w:szCs w:val="22"/>
                <w:lang w:eastAsia="ar-SA"/>
              </w:rPr>
              <w:t>ве</w:t>
            </w:r>
            <w:r w:rsidR="00263542">
              <w:rPr>
                <w:sz w:val="22"/>
                <w:szCs w:val="22"/>
                <w:lang w:eastAsia="ar-SA"/>
              </w:rPr>
              <w:t xml:space="preserve">дено 3 проверки: </w:t>
            </w:r>
            <w:r w:rsidR="00A3190C">
              <w:rPr>
                <w:sz w:val="22"/>
                <w:szCs w:val="22"/>
                <w:lang w:eastAsia="ar-SA"/>
              </w:rPr>
              <w:t xml:space="preserve"> </w:t>
            </w:r>
            <w:r w:rsidR="00263542">
              <w:rPr>
                <w:sz w:val="22"/>
                <w:szCs w:val="22"/>
                <w:lang w:eastAsia="ar-SA"/>
              </w:rPr>
              <w:t xml:space="preserve">в ТУ </w:t>
            </w:r>
            <w:proofErr w:type="spellStart"/>
            <w:r w:rsidR="00263542">
              <w:rPr>
                <w:sz w:val="22"/>
                <w:szCs w:val="22"/>
                <w:lang w:eastAsia="ar-SA"/>
              </w:rPr>
              <w:t>пгт</w:t>
            </w:r>
            <w:proofErr w:type="spellEnd"/>
            <w:r w:rsidR="00263542">
              <w:rPr>
                <w:sz w:val="22"/>
                <w:szCs w:val="22"/>
                <w:lang w:eastAsia="ar-SA"/>
              </w:rPr>
              <w:t xml:space="preserve"> Нема-2  и Администрация МО-1</w:t>
            </w:r>
          </w:p>
        </w:tc>
      </w:tr>
      <w:tr w:rsidR="00AD000F" w:rsidRPr="008E43B4" w:rsidTr="00396F5A">
        <w:trPr>
          <w:trHeight w:val="441"/>
        </w:trPr>
        <w:tc>
          <w:tcPr>
            <w:tcW w:w="151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rPr>
          <w:trHeight w:val="441"/>
        </w:trPr>
        <w:tc>
          <w:tcPr>
            <w:tcW w:w="151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rPr>
          <w:trHeight w:val="441"/>
        </w:trPr>
        <w:tc>
          <w:tcPr>
            <w:tcW w:w="151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  <w:r w:rsidR="00396F5A">
              <w:rPr>
                <w:rFonts w:eastAsiaTheme="minorHAnsi"/>
                <w:sz w:val="22"/>
                <w:szCs w:val="22"/>
                <w:lang w:eastAsia="en-US"/>
              </w:rPr>
              <w:t>912,4</w:t>
            </w:r>
          </w:p>
        </w:tc>
        <w:tc>
          <w:tcPr>
            <w:tcW w:w="1134" w:type="dxa"/>
          </w:tcPr>
          <w:p w:rsidR="00AD000F" w:rsidRPr="008E43B4" w:rsidRDefault="00274110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7903,3</w:t>
            </w:r>
          </w:p>
        </w:tc>
        <w:tc>
          <w:tcPr>
            <w:tcW w:w="2977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rPr>
          <w:trHeight w:val="1208"/>
        </w:trPr>
        <w:tc>
          <w:tcPr>
            <w:tcW w:w="1511" w:type="dxa"/>
            <w:vMerge/>
            <w:tcBorders>
              <w:bottom w:val="nil"/>
            </w:tcBorders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  <w:tcBorders>
              <w:bottom w:val="nil"/>
            </w:tcBorders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vMerge/>
            <w:tcBorders>
              <w:bottom w:val="nil"/>
            </w:tcBorders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Иные внебюджетные источники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vMerge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A2175C" w:rsidRDefault="00AD000F" w:rsidP="00396F5A">
            <w:pPr>
              <w:pStyle w:val="a3"/>
              <w:ind w:left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lastRenderedPageBreak/>
              <w:t>2.</w:t>
            </w:r>
            <w:r w:rsidRPr="0092658F">
              <w:t>«подготовка и повышение квалификации лиц, замещающих муниципальные должности, и муниципальных служащих»</w:t>
            </w: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Немского</w:t>
            </w:r>
            <w:proofErr w:type="spellEnd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муниципального округа</w:t>
            </w: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00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0104170000104000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01.01.2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31.12.2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Подготовку и повышения квалификации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лиц, замещающих муниципальные должности в 2025 год</w:t>
            </w:r>
            <w:r w:rsidR="00396F5A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прош</w:t>
            </w:r>
            <w:r w:rsidR="00396F5A">
              <w:rPr>
                <w:rFonts w:eastAsiaTheme="minorHAnsi"/>
                <w:sz w:val="22"/>
                <w:szCs w:val="22"/>
                <w:lang w:eastAsia="en-US"/>
              </w:rPr>
              <w:t>ли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396F5A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сотрудник</w:t>
            </w:r>
            <w:r w:rsidR="00396F5A"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Иные внебюджетные 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3. 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Управление муниципальным долгом</w:t>
            </w: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Немского</w:t>
            </w:r>
            <w:proofErr w:type="spellEnd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муниципального округа</w:t>
            </w: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01.01.25</w:t>
            </w: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31.12.25</w:t>
            </w: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507379" w:rsidRDefault="00AD000F" w:rsidP="00396F5A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977" w:type="dxa"/>
          </w:tcPr>
          <w:p w:rsidR="00AD000F" w:rsidRPr="00507379" w:rsidRDefault="00AD000F" w:rsidP="00396F5A">
            <w:pPr>
              <w:contextualSpacing/>
              <w:jc w:val="both"/>
              <w:rPr>
                <w:sz w:val="22"/>
                <w:szCs w:val="22"/>
                <w:lang w:eastAsia="ar-SA"/>
              </w:rPr>
            </w:pPr>
            <w:r w:rsidRPr="00507379">
              <w:rPr>
                <w:sz w:val="22"/>
                <w:szCs w:val="22"/>
                <w:lang w:eastAsia="ar-SA"/>
              </w:rPr>
              <w:t>Объем муниципального долга не превышает 50 процентов утвержденного общего годового объема доходов бюджета округа без учета утвержденного объема безвозмездных поступлений и (или) поступлений налоговых доходов по дополнительным нормативам отчислений и составляет на 01.</w:t>
            </w:r>
            <w:r w:rsidR="00396F5A">
              <w:rPr>
                <w:sz w:val="22"/>
                <w:szCs w:val="22"/>
                <w:lang w:eastAsia="ar-SA"/>
              </w:rPr>
              <w:t>01</w:t>
            </w:r>
            <w:r w:rsidRPr="00507379">
              <w:rPr>
                <w:sz w:val="22"/>
                <w:szCs w:val="22"/>
                <w:lang w:eastAsia="ar-SA"/>
              </w:rPr>
              <w:t>.202</w:t>
            </w:r>
            <w:r w:rsidR="00396F5A">
              <w:rPr>
                <w:sz w:val="22"/>
                <w:szCs w:val="22"/>
                <w:lang w:eastAsia="ar-SA"/>
              </w:rPr>
              <w:t>6</w:t>
            </w:r>
            <w:r w:rsidRPr="00507379">
              <w:rPr>
                <w:sz w:val="22"/>
                <w:szCs w:val="22"/>
                <w:lang w:eastAsia="ar-SA"/>
              </w:rPr>
              <w:t xml:space="preserve"> г. -  </w:t>
            </w:r>
            <w:r w:rsidR="00396F5A">
              <w:rPr>
                <w:sz w:val="22"/>
                <w:szCs w:val="22"/>
                <w:lang w:eastAsia="ar-SA"/>
              </w:rPr>
              <w:t>4666,7</w:t>
            </w:r>
            <w:r w:rsidRPr="00507379">
              <w:rPr>
                <w:sz w:val="22"/>
                <w:szCs w:val="22"/>
                <w:lang w:eastAsia="ar-SA"/>
              </w:rPr>
              <w:t xml:space="preserve"> тыс. рублей или </w:t>
            </w:r>
            <w:r w:rsidR="00396F5A">
              <w:rPr>
                <w:sz w:val="22"/>
                <w:szCs w:val="22"/>
                <w:lang w:eastAsia="ar-SA"/>
              </w:rPr>
              <w:t>4</w:t>
            </w:r>
            <w:r>
              <w:rPr>
                <w:sz w:val="22"/>
                <w:szCs w:val="22"/>
                <w:lang w:eastAsia="ar-SA"/>
              </w:rPr>
              <w:t>,3</w:t>
            </w:r>
            <w:r w:rsidRPr="00507379">
              <w:rPr>
                <w:sz w:val="22"/>
                <w:szCs w:val="22"/>
                <w:lang w:eastAsia="ar-SA"/>
              </w:rPr>
              <w:t xml:space="preserve"> %.</w:t>
            </w:r>
          </w:p>
          <w:p w:rsidR="00AD000F" w:rsidRPr="00507379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</w:p>
          <w:p w:rsidR="00AD000F" w:rsidRPr="00507379" w:rsidRDefault="00AD000F" w:rsidP="00396F5A">
            <w:pPr>
              <w:jc w:val="both"/>
              <w:rPr>
                <w:sz w:val="22"/>
                <w:szCs w:val="22"/>
                <w:lang w:eastAsia="ar-SA"/>
              </w:rPr>
            </w:pPr>
            <w:r w:rsidRPr="00507379">
              <w:rPr>
                <w:sz w:val="22"/>
                <w:szCs w:val="22"/>
                <w:lang w:eastAsia="ar-SA"/>
              </w:rPr>
              <w:t xml:space="preserve">Расходы на обслуживание муниципального долга составили </w:t>
            </w:r>
            <w:r w:rsidR="00396F5A">
              <w:rPr>
                <w:sz w:val="22"/>
                <w:szCs w:val="22"/>
                <w:lang w:eastAsia="ar-SA"/>
              </w:rPr>
              <w:t>5</w:t>
            </w:r>
            <w:r w:rsidRPr="00507379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507379">
              <w:rPr>
                <w:sz w:val="22"/>
                <w:szCs w:val="22"/>
                <w:lang w:eastAsia="ar-SA"/>
              </w:rPr>
              <w:t>тыс</w:t>
            </w:r>
            <w:proofErr w:type="gramStart"/>
            <w:r w:rsidRPr="00507379">
              <w:rPr>
                <w:sz w:val="22"/>
                <w:szCs w:val="22"/>
                <w:lang w:eastAsia="ar-SA"/>
              </w:rPr>
              <w:t>.р</w:t>
            </w:r>
            <w:proofErr w:type="gramEnd"/>
            <w:r w:rsidRPr="00507379">
              <w:rPr>
                <w:sz w:val="22"/>
                <w:szCs w:val="22"/>
                <w:lang w:eastAsia="ar-SA"/>
              </w:rPr>
              <w:t>ублей</w:t>
            </w:r>
            <w:proofErr w:type="spellEnd"/>
            <w:r w:rsidRPr="00507379">
              <w:rPr>
                <w:sz w:val="22"/>
                <w:szCs w:val="22"/>
                <w:lang w:eastAsia="ar-SA"/>
              </w:rPr>
              <w:t xml:space="preserve"> </w:t>
            </w:r>
          </w:p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Иные внебюджетные источники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D2007" w:rsidRDefault="00AD000F" w:rsidP="00396F5A">
            <w:pPr>
              <w:ind w:left="27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AD000F" w:rsidRPr="008D2007" w:rsidRDefault="00AD000F" w:rsidP="00396F5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3.</w:t>
            </w:r>
            <w:r w:rsidRPr="008D2007">
              <w:rPr>
                <w:rFonts w:eastAsiaTheme="minorHAnsi"/>
                <w:sz w:val="22"/>
                <w:szCs w:val="22"/>
                <w:lang w:eastAsia="en-US"/>
              </w:rPr>
              <w:t xml:space="preserve">Обеспечение открытости и прозрачности управления </w:t>
            </w:r>
            <w:r w:rsidRPr="008D2007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муниципальными финансами</w:t>
            </w: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Финансовое управление администрации </w:t>
            </w:r>
            <w:proofErr w:type="spellStart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Немского</w:t>
            </w:r>
            <w:proofErr w:type="spellEnd"/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муниципаль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ного округа</w:t>
            </w: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01.01.25</w:t>
            </w: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31.12.25</w:t>
            </w: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Default="00AD000F" w:rsidP="00396F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D000F" w:rsidRDefault="00AD000F" w:rsidP="00396F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8D2007">
              <w:rPr>
                <w:sz w:val="22"/>
                <w:szCs w:val="22"/>
              </w:rPr>
              <w:t xml:space="preserve">а официальном сайте администрации </w:t>
            </w:r>
            <w:proofErr w:type="spellStart"/>
            <w:r w:rsidRPr="008D2007">
              <w:rPr>
                <w:sz w:val="22"/>
                <w:szCs w:val="22"/>
              </w:rPr>
              <w:t>Немского</w:t>
            </w:r>
            <w:proofErr w:type="spellEnd"/>
            <w:r w:rsidRPr="008D2007">
              <w:rPr>
                <w:sz w:val="22"/>
                <w:szCs w:val="22"/>
              </w:rPr>
              <w:t xml:space="preserve"> муниципального </w:t>
            </w:r>
            <w:r>
              <w:rPr>
                <w:sz w:val="22"/>
                <w:szCs w:val="22"/>
              </w:rPr>
              <w:t>округа</w:t>
            </w:r>
            <w:r w:rsidRPr="008D2007">
              <w:rPr>
                <w:sz w:val="22"/>
                <w:szCs w:val="22"/>
              </w:rPr>
              <w:t xml:space="preserve"> в информационно-телекоммуникационной сети «Интернет» </w:t>
            </w:r>
            <w:r>
              <w:rPr>
                <w:sz w:val="22"/>
                <w:szCs w:val="22"/>
              </w:rPr>
              <w:t>размещены:</w:t>
            </w:r>
          </w:p>
          <w:p w:rsidR="00AD000F" w:rsidRPr="007A044A" w:rsidRDefault="00AD000F" w:rsidP="00396F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решение</w:t>
            </w:r>
            <w:r w:rsidRPr="008D2007">
              <w:rPr>
                <w:sz w:val="22"/>
                <w:szCs w:val="22"/>
              </w:rPr>
              <w:t xml:space="preserve"> о бюджете, в том числе в доступной для населения форме «Бюджет для граждан»</w:t>
            </w:r>
            <w:r>
              <w:rPr>
                <w:sz w:val="22"/>
                <w:szCs w:val="22"/>
              </w:rPr>
              <w:t xml:space="preserve">,  </w:t>
            </w:r>
            <w:r w:rsidRPr="008D2007">
              <w:rPr>
                <w:sz w:val="22"/>
                <w:szCs w:val="22"/>
              </w:rPr>
              <w:t>отчет об исполнении бюджета</w:t>
            </w:r>
            <w:r>
              <w:rPr>
                <w:sz w:val="22"/>
                <w:szCs w:val="22"/>
              </w:rPr>
              <w:t xml:space="preserve"> </w:t>
            </w:r>
            <w:r w:rsidR="00662B6A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>2024 год</w:t>
            </w:r>
            <w:r w:rsidRPr="008D2007">
              <w:rPr>
                <w:sz w:val="22"/>
                <w:szCs w:val="22"/>
              </w:rPr>
              <w:t>,</w:t>
            </w:r>
            <w:r w:rsidR="00662B6A">
              <w:rPr>
                <w:sz w:val="22"/>
                <w:szCs w:val="22"/>
              </w:rPr>
              <w:t xml:space="preserve"> в том числе</w:t>
            </w:r>
            <w:r w:rsidR="00662B6A" w:rsidRPr="008D2007">
              <w:rPr>
                <w:sz w:val="22"/>
                <w:szCs w:val="22"/>
              </w:rPr>
              <w:t xml:space="preserve"> </w:t>
            </w:r>
            <w:r w:rsidR="00E36A69">
              <w:rPr>
                <w:sz w:val="22"/>
                <w:szCs w:val="22"/>
              </w:rPr>
              <w:t>в доступной для населения форме</w:t>
            </w:r>
            <w:r w:rsidR="00662B6A">
              <w:rPr>
                <w:sz w:val="22"/>
                <w:szCs w:val="22"/>
              </w:rPr>
              <w:t xml:space="preserve">, </w:t>
            </w:r>
            <w:r w:rsidRPr="007E4B3A">
              <w:rPr>
                <w:sz w:val="18"/>
                <w:szCs w:val="18"/>
              </w:rPr>
              <w:t xml:space="preserve"> </w:t>
            </w:r>
            <w:r>
              <w:rPr>
                <w:sz w:val="22"/>
                <w:szCs w:val="22"/>
              </w:rPr>
              <w:t>сведения</w:t>
            </w:r>
            <w:r w:rsidRPr="00603793">
              <w:rPr>
                <w:sz w:val="22"/>
                <w:szCs w:val="22"/>
              </w:rPr>
              <w:t xml:space="preserve">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за </w:t>
            </w:r>
            <w:r>
              <w:rPr>
                <w:sz w:val="22"/>
                <w:szCs w:val="22"/>
              </w:rPr>
              <w:t>2024 год</w:t>
            </w:r>
            <w:r w:rsidRPr="008D200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за 1 квартал 2025 года</w:t>
            </w:r>
            <w:r w:rsidR="0060367F">
              <w:rPr>
                <w:sz w:val="22"/>
                <w:szCs w:val="22"/>
              </w:rPr>
              <w:t>, 1 полугодие 2025года,</w:t>
            </w:r>
            <w:r w:rsidR="00662B6A">
              <w:rPr>
                <w:sz w:val="22"/>
                <w:szCs w:val="22"/>
              </w:rPr>
              <w:t xml:space="preserve"> 9</w:t>
            </w:r>
            <w:proofErr w:type="gramEnd"/>
            <w:r w:rsidR="00662B6A">
              <w:rPr>
                <w:sz w:val="22"/>
                <w:szCs w:val="22"/>
              </w:rPr>
              <w:t xml:space="preserve"> месяцев 2025 года,</w:t>
            </w:r>
            <w:r w:rsidRPr="002B3675">
              <w:rPr>
                <w:sz w:val="20"/>
                <w:szCs w:val="20"/>
              </w:rPr>
              <w:t xml:space="preserve"> </w:t>
            </w:r>
            <w:r w:rsidRPr="007A044A">
              <w:rPr>
                <w:sz w:val="22"/>
                <w:szCs w:val="22"/>
              </w:rPr>
              <w:t>информация о результатах  оценки качества управления финансами главных распорядителей бюджетных средств за 202</w:t>
            </w:r>
            <w:r>
              <w:rPr>
                <w:sz w:val="22"/>
                <w:szCs w:val="22"/>
              </w:rPr>
              <w:t>4</w:t>
            </w:r>
            <w:r w:rsidRPr="007A044A">
              <w:rPr>
                <w:sz w:val="22"/>
                <w:szCs w:val="22"/>
              </w:rPr>
              <w:t xml:space="preserve"> год,</w:t>
            </w:r>
          </w:p>
          <w:p w:rsidR="00AD000F" w:rsidRPr="008D2007" w:rsidRDefault="00AD000F" w:rsidP="00396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66666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D2007">
              <w:rPr>
                <w:sz w:val="22"/>
                <w:szCs w:val="22"/>
              </w:rPr>
              <w:t>обеспечи</w:t>
            </w:r>
            <w:r>
              <w:rPr>
                <w:sz w:val="22"/>
                <w:szCs w:val="22"/>
              </w:rPr>
              <w:t>вается</w:t>
            </w:r>
            <w:r w:rsidRPr="008D2007">
              <w:rPr>
                <w:sz w:val="22"/>
                <w:szCs w:val="22"/>
              </w:rPr>
              <w:t xml:space="preserve"> наполнение государственной интегрированной информационной системы управления общественными ф</w:t>
            </w:r>
            <w:r>
              <w:rPr>
                <w:sz w:val="22"/>
                <w:szCs w:val="22"/>
              </w:rPr>
              <w:t xml:space="preserve">инансами «Электронный бюджет», сформировано </w:t>
            </w:r>
            <w:r w:rsidR="00A3190C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 xml:space="preserve"> наборов информации на едином портале бюджета.</w:t>
            </w:r>
          </w:p>
          <w:p w:rsidR="00AD000F" w:rsidRPr="008D2007" w:rsidRDefault="00AD000F" w:rsidP="00396F5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D2007" w:rsidRDefault="00AD000F" w:rsidP="00396F5A">
            <w:pPr>
              <w:ind w:left="27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D2007" w:rsidRDefault="00AD000F" w:rsidP="00396F5A">
            <w:pPr>
              <w:ind w:left="27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 xml:space="preserve">Областной </w:t>
            </w:r>
            <w:r w:rsidRPr="008E43B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D2007" w:rsidRDefault="00AD000F" w:rsidP="00396F5A">
            <w:pPr>
              <w:ind w:left="27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D2007" w:rsidRDefault="00AD000F" w:rsidP="00396F5A">
            <w:pPr>
              <w:ind w:left="27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E43B4">
              <w:rPr>
                <w:rFonts w:eastAsiaTheme="minorHAnsi"/>
                <w:sz w:val="22"/>
                <w:szCs w:val="22"/>
                <w:lang w:eastAsia="en-US"/>
              </w:rPr>
              <w:t>Иные внебюджетные источники</w:t>
            </w:r>
          </w:p>
        </w:tc>
        <w:tc>
          <w:tcPr>
            <w:tcW w:w="1215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D000F" w:rsidRPr="008E43B4" w:rsidTr="00396F5A">
        <w:tc>
          <w:tcPr>
            <w:tcW w:w="151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380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36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15" w:type="dxa"/>
          </w:tcPr>
          <w:p w:rsidR="00AD000F" w:rsidRPr="008E43B4" w:rsidRDefault="00274110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7912,4</w:t>
            </w:r>
          </w:p>
        </w:tc>
        <w:tc>
          <w:tcPr>
            <w:tcW w:w="1134" w:type="dxa"/>
          </w:tcPr>
          <w:p w:rsidR="00AD000F" w:rsidRPr="008E43B4" w:rsidRDefault="00274110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7903,3</w:t>
            </w:r>
          </w:p>
        </w:tc>
        <w:tc>
          <w:tcPr>
            <w:tcW w:w="2977" w:type="dxa"/>
          </w:tcPr>
          <w:p w:rsidR="00AD000F" w:rsidRPr="008E43B4" w:rsidRDefault="00AD000F" w:rsidP="00396F5A">
            <w:pPr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AD000F" w:rsidRDefault="00AD000F" w:rsidP="00AD000F"/>
    <w:sectPr w:rsidR="00AD000F" w:rsidSect="00396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0F"/>
    <w:rsid w:val="00263542"/>
    <w:rsid w:val="00274110"/>
    <w:rsid w:val="00396F5A"/>
    <w:rsid w:val="00435141"/>
    <w:rsid w:val="0060367F"/>
    <w:rsid w:val="00612B51"/>
    <w:rsid w:val="00662B6A"/>
    <w:rsid w:val="007D2D1A"/>
    <w:rsid w:val="008133D5"/>
    <w:rsid w:val="00A3190C"/>
    <w:rsid w:val="00A70A84"/>
    <w:rsid w:val="00AD000F"/>
    <w:rsid w:val="00B80D0F"/>
    <w:rsid w:val="00E3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00F"/>
    <w:pPr>
      <w:ind w:left="720"/>
      <w:contextualSpacing/>
    </w:pPr>
  </w:style>
  <w:style w:type="table" w:styleId="a4">
    <w:name w:val="Table Grid"/>
    <w:basedOn w:val="a1"/>
    <w:uiPriority w:val="59"/>
    <w:rsid w:val="00AD00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00F"/>
    <w:pPr>
      <w:ind w:left="720"/>
      <w:contextualSpacing/>
    </w:pPr>
  </w:style>
  <w:style w:type="table" w:styleId="a4">
    <w:name w:val="Table Grid"/>
    <w:basedOn w:val="a1"/>
    <w:uiPriority w:val="59"/>
    <w:rsid w:val="00AD00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cp:lastPrinted>2026-03-04T07:22:00Z</cp:lastPrinted>
  <dcterms:created xsi:type="dcterms:W3CDTF">2026-03-04T08:27:00Z</dcterms:created>
  <dcterms:modified xsi:type="dcterms:W3CDTF">2026-03-04T08:27:00Z</dcterms:modified>
</cp:coreProperties>
</file>